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Name:________________________________</w:t>
        <w:tab/>
        <w:tab/>
        <w:tab/>
        <w:tab/>
        <w:tab/>
        <w:tab/>
        <w:tab/>
        <w:tab/>
        <w:t xml:space="preserve">Date:_____________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sz w:val="36"/>
          <w:szCs w:val="36"/>
          <w:rtl w:val="0"/>
        </w:rPr>
        <w:t xml:space="preserve">Imperialism in Africa</w:t>
      </w:r>
    </w:p>
    <w:p w:rsidR="00000000" w:rsidDel="00000000" w:rsidP="00000000" w:rsidRDefault="00000000" w:rsidRPr="00000000" w14:paraId="00000004">
      <w:pPr>
        <w:jc w:val="center"/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Directions: Go to page 570 and answer the questions below about imperialism</w:t>
      </w:r>
      <w:r w:rsidDel="00000000" w:rsidR="00000000" w:rsidRPr="00000000">
        <w:rPr>
          <w:rFonts w:ascii="Georgia" w:cs="Georgia" w:eastAsia="Georgia" w:hAnsi="Georgia"/>
          <w:sz w:val="28"/>
          <w:szCs w:val="28"/>
          <w:vertAlign w:val="superscript"/>
        </w:rPr>
        <w:footnoteReference w:customMarkFollows="0" w:id="0"/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in Africa. Each question has the page number where the answer can be found.</w:t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was the competition for African lands called? (570)</w:t>
      </w:r>
    </w:p>
    <w:p w:rsidR="00000000" w:rsidDel="00000000" w:rsidP="00000000" w:rsidRDefault="00000000" w:rsidRPr="00000000" w14:paraId="00000008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A">
      <w:pPr>
        <w:ind w:left="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was the major river along the western coast of Africa? (571)</w:t>
      </w:r>
    </w:p>
    <w:p w:rsidR="00000000" w:rsidDel="00000000" w:rsidP="00000000" w:rsidRDefault="00000000" w:rsidRPr="00000000" w14:paraId="0000000C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E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were some of European countries who were attempting to take control of land in Africa? (571)</w:t>
      </w:r>
    </w:p>
    <w:p w:rsidR="00000000" w:rsidDel="00000000" w:rsidP="00000000" w:rsidRDefault="00000000" w:rsidRPr="00000000" w14:paraId="00000010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Were any African leaders represented at the conference in Berlin? (572)</w:t>
      </w:r>
    </w:p>
    <w:p w:rsidR="00000000" w:rsidDel="00000000" w:rsidP="00000000" w:rsidRDefault="00000000" w:rsidRPr="00000000" w14:paraId="00000013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was decided at the conference in Berlin? (572)</w:t>
      </w:r>
    </w:p>
    <w:p w:rsidR="00000000" w:rsidDel="00000000" w:rsidP="00000000" w:rsidRDefault="00000000" w:rsidRPr="00000000" w14:paraId="00000018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</w:t>
      </w: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7 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countries from Europe held land in Africa? (572)</w:t>
      </w:r>
    </w:p>
    <w:p w:rsidR="00000000" w:rsidDel="00000000" w:rsidP="00000000" w:rsidRDefault="00000000" w:rsidRPr="00000000" w14:paraId="0000001C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Look at the chart on page 572. Pick a country and name an area they owned in Africa. (572)</w:t>
      </w:r>
    </w:p>
    <w:p w:rsidR="00000000" w:rsidDel="00000000" w:rsidP="00000000" w:rsidRDefault="00000000" w:rsidRPr="00000000" w14:paraId="00000020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2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were some natural resources in Africa that Europeans wanted? (573)</w:t>
      </w:r>
    </w:p>
    <w:p w:rsidR="00000000" w:rsidDel="00000000" w:rsidP="00000000" w:rsidRDefault="00000000" w:rsidRPr="00000000" w14:paraId="00000024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6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How were Africans treated in Congo? What were they forced to do? (573)</w:t>
      </w:r>
    </w:p>
    <w:p w:rsidR="00000000" w:rsidDel="00000000" w:rsidP="00000000" w:rsidRDefault="00000000" w:rsidRPr="00000000" w14:paraId="00000028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are Christian missionaries? (573)</w:t>
      </w:r>
    </w:p>
    <w:p w:rsidR="00000000" w:rsidDel="00000000" w:rsidP="00000000" w:rsidRDefault="00000000" w:rsidRPr="00000000" w14:paraId="0000002B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D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How did Africans feel about Europeans controlling their countries? How did Africans respond? (574)</w:t>
      </w:r>
    </w:p>
    <w:p w:rsidR="00000000" w:rsidDel="00000000" w:rsidP="00000000" w:rsidRDefault="00000000" w:rsidRPr="00000000" w14:paraId="0000002F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1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 What happened in Ethiopia? (575)</w:t>
      </w:r>
    </w:p>
    <w:p w:rsidR="00000000" w:rsidDel="00000000" w:rsidP="00000000" w:rsidRDefault="00000000" w:rsidRPr="00000000" w14:paraId="00000033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5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happened in Liberia? (575)</w:t>
      </w:r>
    </w:p>
    <w:p w:rsidR="00000000" w:rsidDel="00000000" w:rsidP="00000000" w:rsidRDefault="00000000" w:rsidRPr="00000000" w14:paraId="00000037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9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What was a nationalist? (575)</w:t>
      </w:r>
    </w:p>
    <w:p w:rsidR="00000000" w:rsidDel="00000000" w:rsidP="00000000" w:rsidRDefault="00000000" w:rsidRPr="00000000" w14:paraId="0000003B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48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D">
      <w:pPr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1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222222"/>
          <w:highlight w:val="white"/>
          <w:rtl w:val="0"/>
        </w:rPr>
        <w:t xml:space="preserve">extending a country's power and influence through diplomacy (peaceful means) or military force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